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5686"/>
        <w:gridCol w:w="5686"/>
        <w:gridCol w:w="5682"/>
      </w:tblGrid>
      <w:tr w:rsidR="001A7707" w:rsidTr="00F6338E">
        <w:trPr>
          <w:trHeight w:val="1701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35561F" w:rsidRPr="00FC50DB" w:rsidRDefault="001A7707" w:rsidP="009105CC">
            <w:pPr>
              <w:pStyle w:val="Sansinterligne"/>
              <w:jc w:val="center"/>
              <w:rPr>
                <w:rFonts w:ascii="Freestyle Script" w:hAnsi="Freestyle Script"/>
                <w:shadow/>
                <w:sz w:val="56"/>
                <w:szCs w:val="44"/>
              </w:rPr>
            </w:pPr>
            <w:r w:rsidRPr="00FC50DB">
              <w:rPr>
                <w:rFonts w:ascii="Freestyle Script" w:hAnsi="Freestyle Script"/>
                <w:shadow/>
                <w:sz w:val="56"/>
                <w:szCs w:val="44"/>
              </w:rPr>
              <w:t>Je prépare mon avenir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1A7707" w:rsidRPr="00FC50DB" w:rsidRDefault="001A7707" w:rsidP="009105CC">
            <w:pPr>
              <w:pStyle w:val="Sansinterligne"/>
              <w:jc w:val="center"/>
              <w:rPr>
                <w:rFonts w:ascii="Freestyle Script" w:hAnsi="Freestyle Script"/>
                <w:shadow/>
                <w:sz w:val="56"/>
                <w:szCs w:val="56"/>
              </w:rPr>
            </w:pPr>
            <w:r w:rsidRPr="00FC50DB">
              <w:rPr>
                <w:rFonts w:ascii="Freestyle Script" w:hAnsi="Freestyle Script"/>
                <w:shadow/>
                <w:sz w:val="56"/>
                <w:szCs w:val="56"/>
              </w:rPr>
              <w:t>Je viens au collège avec plaisir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1A7707" w:rsidRPr="00FC50DB" w:rsidRDefault="001A7707" w:rsidP="009105CC">
            <w:pPr>
              <w:pStyle w:val="Sansinterligne"/>
              <w:jc w:val="center"/>
              <w:rPr>
                <w:rFonts w:ascii="Freestyle Script" w:hAnsi="Freestyle Script"/>
                <w:shadow/>
                <w:sz w:val="56"/>
                <w:szCs w:val="44"/>
              </w:rPr>
            </w:pPr>
            <w:r w:rsidRPr="00FC50DB">
              <w:rPr>
                <w:rFonts w:ascii="Freestyle Script" w:hAnsi="Freestyle Script"/>
                <w:shadow/>
                <w:sz w:val="56"/>
                <w:szCs w:val="44"/>
              </w:rPr>
              <w:t>Je suis soutenu dans mes projets</w:t>
            </w:r>
          </w:p>
        </w:tc>
      </w:tr>
      <w:tr w:rsidR="001A7707" w:rsidTr="00F6338E">
        <w:trPr>
          <w:trHeight w:val="283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1A7707" w:rsidRDefault="001A7707" w:rsidP="009105CC">
            <w:pPr>
              <w:pStyle w:val="Sansinterligne"/>
              <w:jc w:val="center"/>
              <w:rPr>
                <w:rFonts w:ascii="Freestyle Script" w:hAnsi="Freestyle Script"/>
                <w:shadow/>
                <w:sz w:val="56"/>
                <w:szCs w:val="56"/>
              </w:rPr>
            </w:pPr>
            <w:r w:rsidRPr="001A7707">
              <w:rPr>
                <w:rFonts w:ascii="Freestyle Script" w:hAnsi="Freestyle Script"/>
                <w:shadow/>
                <w:noProof/>
                <w:sz w:val="56"/>
                <w:szCs w:val="56"/>
              </w:rPr>
              <w:drawing>
                <wp:inline distT="0" distB="0" distL="0" distR="0">
                  <wp:extent cx="1584960" cy="1584960"/>
                  <wp:effectExtent l="0" t="0" r="0" b="0"/>
                  <wp:docPr id="2" name="Image 1" descr="https://www.ac-strasbourg.fr/fileadmin/_processed_/4/5/csm_axe1_7932510f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-strasbourg.fr/fileadmin/_processed_/4/5/csm_axe1_7932510f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1A7707" w:rsidRDefault="001A7707" w:rsidP="009105CC">
            <w:pPr>
              <w:pStyle w:val="Sansinterligne"/>
              <w:jc w:val="center"/>
              <w:rPr>
                <w:rFonts w:ascii="Freestyle Script" w:hAnsi="Freestyle Script"/>
                <w:shadow/>
                <w:sz w:val="56"/>
                <w:szCs w:val="56"/>
              </w:rPr>
            </w:pPr>
            <w:r w:rsidRPr="001A7707">
              <w:rPr>
                <w:rFonts w:ascii="Freestyle Script" w:hAnsi="Freestyle Script"/>
                <w:shadow/>
                <w:noProof/>
                <w:sz w:val="56"/>
                <w:szCs w:val="56"/>
              </w:rPr>
              <w:drawing>
                <wp:inline distT="0" distB="0" distL="0" distR="0">
                  <wp:extent cx="1584960" cy="1584960"/>
                  <wp:effectExtent l="0" t="0" r="0" b="0"/>
                  <wp:docPr id="3" name="Image 4" descr="https://www.ac-strasbourg.fr/fileadmin/_processed_/f/8/csm_axe2_cd382f18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c-strasbourg.fr/fileadmin/_processed_/f/8/csm_axe2_cd382f18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1A7707" w:rsidRDefault="001A7707" w:rsidP="009105CC">
            <w:pPr>
              <w:pStyle w:val="Sansinterligne"/>
              <w:jc w:val="center"/>
              <w:rPr>
                <w:rFonts w:ascii="Freestyle Script" w:hAnsi="Freestyle Script"/>
                <w:shadow/>
                <w:sz w:val="56"/>
                <w:szCs w:val="56"/>
              </w:rPr>
            </w:pPr>
            <w:r w:rsidRPr="001A7707">
              <w:rPr>
                <w:rFonts w:ascii="Freestyle Script" w:hAnsi="Freestyle Script"/>
                <w:shadow/>
                <w:noProof/>
                <w:sz w:val="56"/>
                <w:szCs w:val="56"/>
              </w:rPr>
              <w:drawing>
                <wp:inline distT="0" distB="0" distL="0" distR="0">
                  <wp:extent cx="1584960" cy="1584960"/>
                  <wp:effectExtent l="0" t="0" r="0" b="0"/>
                  <wp:docPr id="5" name="Image 7" descr="https://www.ac-strasbourg.fr/fileadmin/_processed_/a/3/csm_axe3_dc9f65b9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-strasbourg.fr/fileadmin/_processed_/a/3/csm_axe3_dc9f65b9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61F" w:rsidTr="00F6338E">
        <w:trPr>
          <w:trHeight w:val="141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D54EE" w:rsidRDefault="000D54EE" w:rsidP="009105CC">
            <w:pPr>
              <w:pStyle w:val="Sansinterligne"/>
              <w:jc w:val="center"/>
              <w:rPr>
                <w:rFonts w:ascii="Bahnschrift Light" w:hAnsi="Bahnschrift Light"/>
                <w:b/>
                <w:i/>
                <w:sz w:val="18"/>
                <w:szCs w:val="56"/>
              </w:rPr>
            </w:pPr>
            <w:r>
              <w:rPr>
                <w:rFonts w:ascii="Bahnschrift Light" w:hAnsi="Bahnschrift Light"/>
                <w:b/>
                <w:i/>
                <w:sz w:val="18"/>
                <w:szCs w:val="56"/>
              </w:rPr>
              <w:t>Axe 1</w:t>
            </w:r>
          </w:p>
          <w:p w:rsidR="00FC50DB" w:rsidRPr="009105CC" w:rsidRDefault="0035561F" w:rsidP="009105CC">
            <w:pPr>
              <w:pStyle w:val="Sansinterligne"/>
              <w:jc w:val="center"/>
              <w:rPr>
                <w:rFonts w:ascii="Bahnschrift Light" w:hAnsi="Bahnschrift Light"/>
                <w:b/>
                <w:i/>
                <w:sz w:val="18"/>
                <w:szCs w:val="56"/>
              </w:rPr>
            </w:pPr>
            <w:r w:rsidRPr="009105CC">
              <w:rPr>
                <w:rFonts w:ascii="Bahnschrift Light" w:hAnsi="Bahnschrift Light"/>
                <w:b/>
                <w:i/>
                <w:sz w:val="18"/>
                <w:szCs w:val="56"/>
              </w:rPr>
              <w:t>Des parcours de réussite : l’excellence pour tous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0D54EE" w:rsidRDefault="000D54EE" w:rsidP="009105CC">
            <w:pPr>
              <w:pStyle w:val="Sansinterligne"/>
              <w:jc w:val="center"/>
              <w:rPr>
                <w:rFonts w:ascii="Bahnschrift Light" w:hAnsi="Bahnschrift Light"/>
                <w:b/>
                <w:i/>
                <w:sz w:val="18"/>
                <w:szCs w:val="20"/>
              </w:rPr>
            </w:pPr>
            <w:r>
              <w:rPr>
                <w:rFonts w:ascii="Bahnschrift Light" w:hAnsi="Bahnschrift Light"/>
                <w:b/>
                <w:i/>
                <w:sz w:val="18"/>
                <w:szCs w:val="20"/>
              </w:rPr>
              <w:t>Axe 2</w:t>
            </w:r>
          </w:p>
          <w:p w:rsidR="0035561F" w:rsidRPr="009105CC" w:rsidRDefault="0035561F" w:rsidP="009105CC">
            <w:pPr>
              <w:pStyle w:val="Sansinterligne"/>
              <w:jc w:val="center"/>
              <w:rPr>
                <w:rFonts w:ascii="Bahnschrift Light" w:hAnsi="Bahnschrift Light"/>
                <w:b/>
                <w:i/>
                <w:sz w:val="18"/>
                <w:szCs w:val="20"/>
              </w:rPr>
            </w:pPr>
            <w:r w:rsidRPr="009105CC">
              <w:rPr>
                <w:rFonts w:ascii="Bahnschrift Light" w:hAnsi="Bahnschrift Light"/>
                <w:b/>
                <w:i/>
                <w:sz w:val="18"/>
                <w:szCs w:val="20"/>
              </w:rPr>
              <w:t>Un environnement serein pour renforcer la confiance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0D54EE" w:rsidRDefault="000D54EE" w:rsidP="009105CC">
            <w:pPr>
              <w:pStyle w:val="Sansinterligne"/>
              <w:jc w:val="center"/>
              <w:rPr>
                <w:rFonts w:ascii="Bahnschrift Light" w:hAnsi="Bahnschrift Light"/>
                <w:b/>
                <w:i/>
                <w:sz w:val="18"/>
                <w:szCs w:val="20"/>
              </w:rPr>
            </w:pPr>
            <w:r>
              <w:rPr>
                <w:rFonts w:ascii="Bahnschrift Light" w:hAnsi="Bahnschrift Light"/>
                <w:b/>
                <w:i/>
                <w:sz w:val="18"/>
                <w:szCs w:val="20"/>
              </w:rPr>
              <w:t>Axe 3</w:t>
            </w:r>
          </w:p>
          <w:p w:rsidR="0035561F" w:rsidRPr="009105CC" w:rsidRDefault="00D24B7F" w:rsidP="009105CC">
            <w:pPr>
              <w:pStyle w:val="Sansinterligne"/>
              <w:jc w:val="center"/>
              <w:rPr>
                <w:rFonts w:ascii="Bahnschrift Light" w:hAnsi="Bahnschrift Light"/>
                <w:b/>
                <w:i/>
                <w:sz w:val="18"/>
                <w:szCs w:val="20"/>
              </w:rPr>
            </w:pPr>
            <w:r w:rsidRPr="009105CC">
              <w:rPr>
                <w:rFonts w:ascii="Bahnschrift Light" w:hAnsi="Bahnschrift Light"/>
                <w:b/>
                <w:i/>
                <w:sz w:val="18"/>
                <w:szCs w:val="20"/>
              </w:rPr>
              <w:t>Une École de la République, inclusive et innovante</w:t>
            </w:r>
          </w:p>
        </w:tc>
      </w:tr>
      <w:tr w:rsidR="00D24B7F" w:rsidTr="00F6338E">
        <w:trPr>
          <w:trHeight w:val="283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D24B7F" w:rsidRPr="0035561F" w:rsidRDefault="00D24B7F" w:rsidP="009105CC">
            <w:pPr>
              <w:pStyle w:val="Sansinterligne"/>
              <w:numPr>
                <w:ilvl w:val="0"/>
                <w:numId w:val="5"/>
              </w:numPr>
              <w:rPr>
                <w:rFonts w:ascii="Bahnschrift Light" w:hAnsi="Bahnschrift Light" w:cs="Freestyle Script"/>
                <w:sz w:val="20"/>
                <w:szCs w:val="56"/>
              </w:rPr>
            </w:pPr>
            <w:r w:rsidRPr="0035561F">
              <w:rPr>
                <w:rFonts w:ascii="Bahnschrift Light" w:hAnsi="Bahnschrift Light" w:cs="Freestyle Script"/>
                <w:sz w:val="20"/>
                <w:szCs w:val="56"/>
              </w:rPr>
              <w:t>Développer les savoirs fondamentaux et consolider les compétences</w:t>
            </w:r>
          </w:p>
          <w:p w:rsidR="00D24B7F" w:rsidRPr="0035561F" w:rsidRDefault="00D24B7F" w:rsidP="009105CC">
            <w:pPr>
              <w:pStyle w:val="Sansinterligne"/>
              <w:numPr>
                <w:ilvl w:val="0"/>
                <w:numId w:val="5"/>
              </w:numPr>
              <w:rPr>
                <w:rFonts w:ascii="Bahnschrift Light" w:hAnsi="Bahnschrift Light" w:cs="Freestyle Script"/>
                <w:sz w:val="20"/>
                <w:szCs w:val="56"/>
              </w:rPr>
            </w:pPr>
            <w:r w:rsidRPr="0035561F">
              <w:rPr>
                <w:rFonts w:ascii="Bahnschrift Light" w:hAnsi="Bahnschrift Light" w:cs="Freestyle Script"/>
                <w:sz w:val="20"/>
                <w:szCs w:val="56"/>
              </w:rPr>
              <w:t>Développer des parcours éducatifs accompagnés</w:t>
            </w:r>
          </w:p>
          <w:p w:rsidR="00D24B7F" w:rsidRPr="001A7707" w:rsidRDefault="00D24B7F" w:rsidP="009105CC">
            <w:pPr>
              <w:pStyle w:val="Sansinterligne"/>
              <w:numPr>
                <w:ilvl w:val="0"/>
                <w:numId w:val="5"/>
              </w:numPr>
              <w:rPr>
                <w:rFonts w:ascii="Freestyle Script" w:hAnsi="Freestyle Script"/>
                <w:shadow/>
                <w:sz w:val="56"/>
                <w:szCs w:val="56"/>
              </w:rPr>
            </w:pPr>
            <w:r w:rsidRPr="0035561F">
              <w:rPr>
                <w:rFonts w:ascii="Bahnschrift Light" w:hAnsi="Bahnschrift Light"/>
                <w:sz w:val="20"/>
                <w:szCs w:val="56"/>
              </w:rPr>
              <w:t>Développer l’ambition et l’orientation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24B7F" w:rsidRPr="0035561F" w:rsidRDefault="00D24B7F" w:rsidP="009105CC">
            <w:pPr>
              <w:pStyle w:val="Sansinterligne"/>
              <w:numPr>
                <w:ilvl w:val="0"/>
                <w:numId w:val="6"/>
              </w:numPr>
              <w:rPr>
                <w:rFonts w:ascii="Bahnschrift Light" w:hAnsi="Bahnschrift Light" w:cs="Freestyle Script"/>
                <w:sz w:val="20"/>
                <w:szCs w:val="20"/>
              </w:rPr>
            </w:pPr>
            <w:r w:rsidRPr="0035561F">
              <w:rPr>
                <w:rFonts w:ascii="Bahnschrift Light" w:hAnsi="Bahnschrift Light" w:cs="Freestyle Script"/>
                <w:sz w:val="20"/>
                <w:szCs w:val="20"/>
              </w:rPr>
              <w:t>Rechercher un climat scolaire apaisé pour tous</w:t>
            </w:r>
          </w:p>
          <w:p w:rsidR="00D24B7F" w:rsidRPr="0035561F" w:rsidRDefault="00D24B7F" w:rsidP="009105CC">
            <w:pPr>
              <w:pStyle w:val="Sansinterligne"/>
              <w:numPr>
                <w:ilvl w:val="0"/>
                <w:numId w:val="6"/>
              </w:numPr>
              <w:rPr>
                <w:rFonts w:ascii="Bahnschrift Light" w:hAnsi="Bahnschrift Light" w:cs="Freestyle Script"/>
                <w:sz w:val="20"/>
                <w:szCs w:val="20"/>
              </w:rPr>
            </w:pPr>
            <w:r w:rsidRPr="0035561F">
              <w:rPr>
                <w:rFonts w:ascii="Bahnschrift Light" w:hAnsi="Bahnschrift Light" w:cs="Freestyle Script"/>
                <w:sz w:val="20"/>
                <w:szCs w:val="20"/>
              </w:rPr>
              <w:t>Promouvoir la qualité de vie et le bien-être au travail</w:t>
            </w:r>
          </w:p>
          <w:p w:rsidR="00D24B7F" w:rsidRPr="0035561F" w:rsidRDefault="00D24B7F" w:rsidP="009105CC">
            <w:pPr>
              <w:pStyle w:val="Sansinterligne"/>
              <w:numPr>
                <w:ilvl w:val="0"/>
                <w:numId w:val="6"/>
              </w:numPr>
              <w:rPr>
                <w:rFonts w:ascii="Bahnschrift Light" w:hAnsi="Bahnschrift Light" w:cs="Freestyle Script"/>
                <w:sz w:val="20"/>
                <w:szCs w:val="20"/>
              </w:rPr>
            </w:pPr>
            <w:r w:rsidRPr="0035561F">
              <w:rPr>
                <w:rFonts w:ascii="Bahnschrift Light" w:hAnsi="Bahnschrift Light" w:cs="Freestyle Script"/>
                <w:sz w:val="20"/>
                <w:szCs w:val="20"/>
              </w:rPr>
              <w:t>Améliorer l’accueil et la communication pour valoriser l’image de l’établissement</w:t>
            </w:r>
          </w:p>
          <w:p w:rsidR="00D24B7F" w:rsidRPr="001A7707" w:rsidRDefault="00D24B7F" w:rsidP="009105CC">
            <w:pPr>
              <w:pStyle w:val="Sansinterligne"/>
              <w:numPr>
                <w:ilvl w:val="0"/>
                <w:numId w:val="6"/>
              </w:numPr>
              <w:rPr>
                <w:rFonts w:ascii="Freestyle Script" w:hAnsi="Freestyle Script"/>
                <w:shadow/>
                <w:sz w:val="56"/>
                <w:szCs w:val="56"/>
              </w:rPr>
            </w:pPr>
            <w:r w:rsidRPr="0035561F">
              <w:rPr>
                <w:rFonts w:ascii="Bahnschrift Light" w:hAnsi="Bahnschrift Light" w:cs="Freestyle Script"/>
                <w:sz w:val="20"/>
                <w:szCs w:val="20"/>
              </w:rPr>
              <w:t>Fav</w:t>
            </w:r>
            <w:r w:rsidRPr="0035561F">
              <w:rPr>
                <w:rFonts w:ascii="Bahnschrift Light" w:hAnsi="Bahnschrift Light"/>
                <w:sz w:val="20"/>
                <w:szCs w:val="20"/>
              </w:rPr>
              <w:t>oriser la confiance en soi et l’épanouissement de chacun par le biais d’une pratique culturelle et artistique et sportive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24B7F" w:rsidRPr="00D24B7F" w:rsidRDefault="00D24B7F" w:rsidP="009105CC">
            <w:pPr>
              <w:pStyle w:val="Sansinterligne"/>
              <w:numPr>
                <w:ilvl w:val="0"/>
                <w:numId w:val="7"/>
              </w:numPr>
              <w:rPr>
                <w:rFonts w:ascii="Bahnschrift Light" w:hAnsi="Bahnschrift Light" w:cs="Bahnschrift Light"/>
                <w:sz w:val="20"/>
                <w:szCs w:val="20"/>
              </w:rPr>
            </w:pPr>
            <w:r w:rsidRPr="00D24B7F">
              <w:rPr>
                <w:rFonts w:ascii="Bahnschrift Light" w:hAnsi="Bahnschrift Light" w:cs="Bahnschrift Light"/>
                <w:sz w:val="20"/>
                <w:szCs w:val="20"/>
              </w:rPr>
              <w:t>Inclure et répondre aux besoins spécifiques de chaque élève</w:t>
            </w:r>
          </w:p>
          <w:p w:rsidR="00D24B7F" w:rsidRPr="00D24B7F" w:rsidRDefault="00D24B7F" w:rsidP="009105CC">
            <w:pPr>
              <w:pStyle w:val="Sansinterligne"/>
              <w:numPr>
                <w:ilvl w:val="0"/>
                <w:numId w:val="7"/>
              </w:numPr>
              <w:rPr>
                <w:rFonts w:ascii="Bahnschrift Light" w:hAnsi="Bahnschrift Light"/>
                <w:sz w:val="20"/>
                <w:szCs w:val="20"/>
              </w:rPr>
            </w:pPr>
            <w:r w:rsidRPr="00D24B7F">
              <w:rPr>
                <w:rFonts w:ascii="Bahnschrift Light" w:hAnsi="Bahnschrift Light" w:cs="Bahnschrift Light"/>
                <w:sz w:val="20"/>
                <w:szCs w:val="20"/>
              </w:rPr>
              <w:t xml:space="preserve">Innover et </w:t>
            </w:r>
            <w:r w:rsidRPr="00D24B7F">
              <w:rPr>
                <w:rFonts w:ascii="Bahnschrift Light" w:hAnsi="Bahnschrift Light"/>
                <w:sz w:val="20"/>
                <w:szCs w:val="20"/>
              </w:rPr>
              <w:t>expérimenter</w:t>
            </w:r>
          </w:p>
          <w:p w:rsidR="00D24B7F" w:rsidRPr="00D24B7F" w:rsidRDefault="00D24B7F" w:rsidP="009105CC">
            <w:pPr>
              <w:pStyle w:val="Sansinterligne"/>
              <w:numPr>
                <w:ilvl w:val="0"/>
                <w:numId w:val="7"/>
              </w:numPr>
              <w:rPr>
                <w:rFonts w:ascii="Bahnschrift Light" w:hAnsi="Bahnschrift Light" w:cs="Bahnschrift Light"/>
                <w:sz w:val="20"/>
                <w:szCs w:val="20"/>
              </w:rPr>
            </w:pPr>
            <w:r w:rsidRPr="00D24B7F">
              <w:rPr>
                <w:rFonts w:ascii="Bahnschrift Light" w:hAnsi="Bahnschrift Light" w:cs="Bahnschrift Light"/>
                <w:sz w:val="20"/>
                <w:szCs w:val="20"/>
              </w:rPr>
              <w:t>Enseigner et évaluer autrement pour faire réussir</w:t>
            </w:r>
          </w:p>
          <w:p w:rsidR="00D24B7F" w:rsidRPr="00D24B7F" w:rsidRDefault="00D24B7F" w:rsidP="009105CC">
            <w:pPr>
              <w:pStyle w:val="Sansinterligne"/>
              <w:numPr>
                <w:ilvl w:val="0"/>
                <w:numId w:val="7"/>
              </w:numPr>
              <w:rPr>
                <w:rFonts w:ascii="Bahnschrift Light" w:hAnsi="Bahnschrift Light"/>
                <w:sz w:val="20"/>
                <w:szCs w:val="20"/>
              </w:rPr>
            </w:pPr>
            <w:r w:rsidRPr="00D24B7F">
              <w:rPr>
                <w:rFonts w:ascii="Bahnschrift Light" w:hAnsi="Bahnschrift Light" w:cs="Bahnschrift Light"/>
                <w:sz w:val="20"/>
                <w:szCs w:val="20"/>
              </w:rPr>
              <w:t>Soutenir les dynamiques territoriale</w:t>
            </w:r>
            <w:r w:rsidRPr="00D24B7F">
              <w:rPr>
                <w:rFonts w:ascii="Bahnschrift Light" w:hAnsi="Bahnschrift Light" w:cs="Calibri"/>
                <w:sz w:val="20"/>
                <w:szCs w:val="20"/>
              </w:rPr>
              <w:t>s</w:t>
            </w:r>
          </w:p>
        </w:tc>
      </w:tr>
      <w:tr w:rsidR="009105CC" w:rsidTr="00F6338E">
        <w:trPr>
          <w:trHeight w:val="311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9105CC" w:rsidRPr="0035561F" w:rsidRDefault="009105CC" w:rsidP="003942C7">
            <w:pPr>
              <w:pStyle w:val="Sansinterligne"/>
              <w:rPr>
                <w:rFonts w:ascii="Bahnschrift Light" w:hAnsi="Bahnschrift Light" w:cs="Freestyle Script"/>
                <w:sz w:val="20"/>
                <w:szCs w:val="5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105CC" w:rsidRPr="0035561F" w:rsidRDefault="009105CC" w:rsidP="00CB1568">
            <w:pPr>
              <w:pStyle w:val="Sansinterligne"/>
              <w:rPr>
                <w:rFonts w:ascii="Bahnschrift Light" w:hAnsi="Bahnschrift Light" w:cs="Freestyle Script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9105CC" w:rsidRPr="00D24B7F" w:rsidRDefault="009105CC" w:rsidP="00CB1568">
            <w:pPr>
              <w:pStyle w:val="Sansinterligne"/>
              <w:ind w:left="720"/>
              <w:rPr>
                <w:rFonts w:ascii="Bahnschrift Light" w:hAnsi="Bahnschrift Light" w:cs="Bahnschrift Light"/>
                <w:sz w:val="20"/>
                <w:szCs w:val="20"/>
              </w:rPr>
            </w:pPr>
          </w:p>
        </w:tc>
      </w:tr>
    </w:tbl>
    <w:p w:rsidR="000A6CF1" w:rsidRPr="00B44074" w:rsidRDefault="000A6CF1" w:rsidP="00CB1568">
      <w:pPr>
        <w:pStyle w:val="Sansinterligne"/>
        <w:rPr>
          <w:rFonts w:ascii="Arial" w:hAnsi="Arial" w:cs="Arial"/>
        </w:rPr>
      </w:pPr>
    </w:p>
    <w:sectPr w:rsidR="000A6CF1" w:rsidRPr="00B44074" w:rsidSect="009105C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A5C"/>
    <w:multiLevelType w:val="hybridMultilevel"/>
    <w:tmpl w:val="22AA54F6"/>
    <w:lvl w:ilvl="0" w:tplc="DFD0D5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3FD5"/>
    <w:multiLevelType w:val="hybridMultilevel"/>
    <w:tmpl w:val="2302737C"/>
    <w:lvl w:ilvl="0" w:tplc="DFD0D5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434"/>
    <w:multiLevelType w:val="hybridMultilevel"/>
    <w:tmpl w:val="E51C23D8"/>
    <w:lvl w:ilvl="0" w:tplc="DFD0D5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615C"/>
    <w:multiLevelType w:val="hybridMultilevel"/>
    <w:tmpl w:val="54361948"/>
    <w:lvl w:ilvl="0" w:tplc="264E09C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7988"/>
    <w:multiLevelType w:val="hybridMultilevel"/>
    <w:tmpl w:val="E4FA0236"/>
    <w:lvl w:ilvl="0" w:tplc="DFD0D5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D3807"/>
    <w:multiLevelType w:val="hybridMultilevel"/>
    <w:tmpl w:val="E44AAB68"/>
    <w:lvl w:ilvl="0" w:tplc="5972FBE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3D1E"/>
    <w:multiLevelType w:val="hybridMultilevel"/>
    <w:tmpl w:val="BB622E00"/>
    <w:lvl w:ilvl="0" w:tplc="DFD0D5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6CF1"/>
    <w:rsid w:val="000A6CF1"/>
    <w:rsid w:val="000D1B3B"/>
    <w:rsid w:val="000D54EE"/>
    <w:rsid w:val="001A7707"/>
    <w:rsid w:val="0035561F"/>
    <w:rsid w:val="003942C7"/>
    <w:rsid w:val="004A429D"/>
    <w:rsid w:val="005C0AB8"/>
    <w:rsid w:val="006414FE"/>
    <w:rsid w:val="00794997"/>
    <w:rsid w:val="00823635"/>
    <w:rsid w:val="009105CC"/>
    <w:rsid w:val="009252A9"/>
    <w:rsid w:val="00A11F60"/>
    <w:rsid w:val="00A24239"/>
    <w:rsid w:val="00A93292"/>
    <w:rsid w:val="00B44074"/>
    <w:rsid w:val="00B92799"/>
    <w:rsid w:val="00C112B6"/>
    <w:rsid w:val="00C4105C"/>
    <w:rsid w:val="00CB1568"/>
    <w:rsid w:val="00D24B7F"/>
    <w:rsid w:val="00DC44B0"/>
    <w:rsid w:val="00DF41D1"/>
    <w:rsid w:val="00E0059E"/>
    <w:rsid w:val="00F6338E"/>
    <w:rsid w:val="00F94726"/>
    <w:rsid w:val="00FC50DB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80"/>
  </w:style>
  <w:style w:type="paragraph" w:styleId="Titre4">
    <w:name w:val="heading 4"/>
    <w:basedOn w:val="Normal"/>
    <w:link w:val="Titre4Car"/>
    <w:uiPriority w:val="9"/>
    <w:qFormat/>
    <w:rsid w:val="000A6C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CF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0A6C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A6CF1"/>
    <w:rPr>
      <w:b/>
      <w:bCs/>
    </w:rPr>
  </w:style>
  <w:style w:type="paragraph" w:styleId="Sansinterligne">
    <w:name w:val="No Spacing"/>
    <w:uiPriority w:val="1"/>
    <w:qFormat/>
    <w:rsid w:val="00B4407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D1B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7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B8B7-B82E-456D-AB0D-7773F86A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pa</cp:lastModifiedBy>
  <cp:revision>23</cp:revision>
  <cp:lastPrinted>2018-10-10T13:08:00Z</cp:lastPrinted>
  <dcterms:created xsi:type="dcterms:W3CDTF">2018-10-03T09:57:00Z</dcterms:created>
  <dcterms:modified xsi:type="dcterms:W3CDTF">2018-10-10T13:11:00Z</dcterms:modified>
</cp:coreProperties>
</file>